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68D8" w14:textId="6FCF984D" w:rsidR="00970E33" w:rsidRPr="00DE79D8" w:rsidRDefault="00484DD0" w:rsidP="00482D7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Ata de n°6</w:t>
      </w:r>
      <w:r w:rsidR="00FC1F48">
        <w:rPr>
          <w:rFonts w:ascii="Calibri" w:hAnsi="Calibri" w:cs="Calibri"/>
          <w:b/>
          <w:sz w:val="28"/>
          <w:szCs w:val="28"/>
        </w:rPr>
        <w:t>1</w:t>
      </w:r>
      <w:r w:rsidR="001A23A3">
        <w:rPr>
          <w:rFonts w:ascii="Calibri" w:hAnsi="Calibri" w:cs="Calibri"/>
          <w:b/>
          <w:sz w:val="28"/>
          <w:szCs w:val="28"/>
        </w:rPr>
        <w:t>4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FA01F0">
        <w:rPr>
          <w:rFonts w:ascii="Calibri" w:hAnsi="Calibri" w:cs="Calibri"/>
          <w:b/>
          <w:sz w:val="28"/>
          <w:szCs w:val="28"/>
        </w:rPr>
        <w:t>2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1A23A3">
        <w:rPr>
          <w:rFonts w:ascii="Calibri" w:hAnsi="Calibri" w:cs="Calibri"/>
          <w:b/>
          <w:sz w:val="28"/>
          <w:szCs w:val="28"/>
        </w:rPr>
        <w:t>1</w:t>
      </w:r>
      <w:r w:rsidR="00D64403">
        <w:rPr>
          <w:rFonts w:ascii="Calibri" w:hAnsi="Calibri" w:cs="Calibri"/>
          <w:b/>
          <w:sz w:val="28"/>
          <w:szCs w:val="28"/>
        </w:rPr>
        <w:t>2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1A23A3">
        <w:rPr>
          <w:rFonts w:ascii="Calibri" w:hAnsi="Calibri" w:cs="Calibri"/>
          <w:b/>
          <w:sz w:val="28"/>
          <w:szCs w:val="28"/>
        </w:rPr>
        <w:t>abril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1A86FDEA" w14:textId="2269D389" w:rsidR="00663532" w:rsidRPr="00DE79D8" w:rsidRDefault="00970E33" w:rsidP="006A7D4C">
      <w:pPr>
        <w:jc w:val="both"/>
        <w:rPr>
          <w:b/>
          <w:sz w:val="24"/>
          <w:szCs w:val="24"/>
        </w:rPr>
      </w:pPr>
      <w:r w:rsidRPr="00DE79D8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D64403" w:rsidRPr="00DE79D8">
        <w:rPr>
          <w:rFonts w:ascii="Calibri" w:hAnsi="Calibri" w:cs="Calibri"/>
          <w:color w:val="000000" w:themeColor="text1"/>
          <w:sz w:val="24"/>
          <w:szCs w:val="24"/>
        </w:rPr>
        <w:t>Ordinária</w:t>
      </w:r>
      <w:r w:rsidR="00C34089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do</w:t>
      </w:r>
      <w:r w:rsidR="001978DE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64403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dia </w:t>
      </w:r>
      <w:r w:rsidR="001A23A3" w:rsidRPr="00DE79D8">
        <w:rPr>
          <w:rFonts w:ascii="Calibri" w:hAnsi="Calibri" w:cs="Calibri"/>
          <w:color w:val="000000" w:themeColor="text1"/>
          <w:sz w:val="24"/>
          <w:szCs w:val="24"/>
        </w:rPr>
        <w:t>do</w:t>
      </w:r>
      <w:r w:rsidR="004368FA" w:rsidRPr="00DE79D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1A23A3" w:rsidRPr="00DE79D8">
        <w:rPr>
          <w:rFonts w:ascii="Calibri" w:hAnsi="Calibri" w:cs="Calibri"/>
          <w:color w:val="000000" w:themeColor="text1"/>
          <w:sz w:val="24"/>
          <w:szCs w:val="24"/>
        </w:rPr>
        <w:t>e de abril</w:t>
      </w:r>
      <w:r w:rsidR="007B002F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484DD0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e dois</w:t>
      </w:r>
      <w:r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1A23A3" w:rsidRPr="00DE79D8">
        <w:rPr>
          <w:rFonts w:ascii="Calibri" w:hAnsi="Calibri" w:cs="Calibri"/>
          <w:color w:val="000000" w:themeColor="text1"/>
          <w:sz w:val="24"/>
          <w:szCs w:val="24"/>
        </w:rPr>
        <w:t>sete</w:t>
      </w:r>
      <w:r w:rsidR="00E2709C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minutos</w:t>
      </w:r>
      <w:r w:rsidR="00B44094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E79D8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DE79D8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DE79D8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Edis: Aloísio Guimarães de Carvalho Filho, </w:t>
      </w:r>
      <w:r w:rsidR="00CF56A3" w:rsidRPr="00DE79D8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DE79D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C82B1B" w:rsidRPr="00DE79D8">
        <w:rPr>
          <w:rFonts w:ascii="Calibri" w:hAnsi="Calibri" w:cs="Calibri"/>
          <w:color w:val="000000" w:themeColor="text1"/>
          <w:sz w:val="24"/>
          <w:szCs w:val="24"/>
        </w:rPr>
        <w:t>Gilberto da Silva Lima</w:t>
      </w:r>
      <w:r w:rsidR="00B9431E" w:rsidRPr="00DE79D8">
        <w:rPr>
          <w:rFonts w:ascii="Calibri" w:hAnsi="Calibri" w:cs="Calibri"/>
          <w:color w:val="000000" w:themeColor="text1"/>
          <w:sz w:val="24"/>
          <w:szCs w:val="24"/>
        </w:rPr>
        <w:t>, Leonardo Aparecido</w:t>
      </w:r>
      <w:r w:rsidR="0045497D" w:rsidRPr="00DE79D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A31D38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31D38" w:rsidRPr="00DE79D8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A31D38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Marcos Ferreira,</w:t>
      </w:r>
      <w:r w:rsidR="00D64403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Luiz Fernando </w:t>
      </w:r>
      <w:proofErr w:type="spellStart"/>
      <w:r w:rsidR="00D64403" w:rsidRPr="00DE79D8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D64403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64403" w:rsidRPr="00DE79D8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D64403" w:rsidRPr="00DE79D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2F4157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9431E" w:rsidRPr="00DE79D8">
        <w:rPr>
          <w:rFonts w:ascii="Calibri" w:hAnsi="Calibri" w:cs="Calibri"/>
          <w:color w:val="000000" w:themeColor="text1"/>
          <w:sz w:val="24"/>
          <w:szCs w:val="24"/>
        </w:rPr>
        <w:t>Maxuel</w:t>
      </w:r>
      <w:proofErr w:type="spellEnd"/>
      <w:r w:rsidR="00B9431E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de Oliveira</w:t>
      </w:r>
      <w:r w:rsidR="00FC1F48" w:rsidRPr="00DE79D8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DE79D8">
        <w:rPr>
          <w:rFonts w:ascii="Calibri" w:hAnsi="Calibri" w:cs="Calibri"/>
          <w:sz w:val="24"/>
          <w:szCs w:val="24"/>
        </w:rPr>
        <w:t xml:space="preserve">. </w:t>
      </w:r>
      <w:r w:rsidR="00CF56A3" w:rsidRPr="00DE79D8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D64403" w:rsidRPr="00DE79D8">
        <w:rPr>
          <w:rFonts w:ascii="Calibri" w:hAnsi="Calibri" w:cs="Calibri"/>
          <w:sz w:val="24"/>
          <w:szCs w:val="24"/>
        </w:rPr>
        <w:t>O</w:t>
      </w:r>
      <w:r w:rsidR="00A07DD7" w:rsidRPr="00DE79D8">
        <w:rPr>
          <w:rFonts w:ascii="Calibri" w:hAnsi="Calibri" w:cs="Calibri"/>
          <w:sz w:val="24"/>
          <w:szCs w:val="24"/>
        </w:rPr>
        <w:t>rdinária</w:t>
      </w:r>
      <w:r w:rsidR="000C017E" w:rsidRPr="00DE79D8">
        <w:rPr>
          <w:rFonts w:ascii="Calibri" w:hAnsi="Calibri" w:cs="Calibri"/>
          <w:sz w:val="24"/>
          <w:szCs w:val="24"/>
        </w:rPr>
        <w:t xml:space="preserve">. </w:t>
      </w:r>
      <w:r w:rsidR="002E3999" w:rsidRPr="00DE79D8">
        <w:rPr>
          <w:rFonts w:ascii="Calibri" w:hAnsi="Calibri" w:cs="Calibri"/>
          <w:sz w:val="24"/>
          <w:szCs w:val="24"/>
        </w:rPr>
        <w:t>A</w:t>
      </w:r>
      <w:r w:rsidR="0045497D" w:rsidRPr="00DE79D8">
        <w:rPr>
          <w:rFonts w:ascii="Calibri" w:hAnsi="Calibri" w:cs="Calibri"/>
          <w:sz w:val="24"/>
          <w:szCs w:val="24"/>
        </w:rPr>
        <w:t xml:space="preserve"> </w:t>
      </w:r>
      <w:r w:rsidR="00942102" w:rsidRPr="00DE79D8">
        <w:rPr>
          <w:rFonts w:ascii="Calibri" w:hAnsi="Calibri" w:cs="Calibri"/>
          <w:sz w:val="24"/>
          <w:szCs w:val="24"/>
        </w:rPr>
        <w:t>pedido do presidente</w:t>
      </w:r>
      <w:r w:rsidR="0045497D" w:rsidRPr="00DE79D8">
        <w:rPr>
          <w:rFonts w:ascii="Calibri" w:hAnsi="Calibri" w:cs="Calibri"/>
          <w:sz w:val="24"/>
          <w:szCs w:val="24"/>
        </w:rPr>
        <w:t>,</w:t>
      </w:r>
      <w:r w:rsidR="00942102" w:rsidRPr="00DE79D8">
        <w:rPr>
          <w:rFonts w:ascii="Calibri" w:hAnsi="Calibri" w:cs="Calibri"/>
          <w:sz w:val="24"/>
          <w:szCs w:val="24"/>
        </w:rPr>
        <w:t xml:space="preserve"> o </w:t>
      </w:r>
      <w:r w:rsidR="00CF56A3" w:rsidRPr="00DE79D8">
        <w:rPr>
          <w:rFonts w:ascii="Calibri" w:hAnsi="Calibri" w:cs="Calibri"/>
          <w:sz w:val="24"/>
          <w:szCs w:val="24"/>
        </w:rPr>
        <w:t xml:space="preserve">vereador </w:t>
      </w:r>
      <w:r w:rsidR="00A31D38" w:rsidRPr="00DE79D8">
        <w:rPr>
          <w:rFonts w:ascii="Calibri" w:hAnsi="Calibri" w:cs="Calibri"/>
          <w:sz w:val="24"/>
          <w:szCs w:val="24"/>
        </w:rPr>
        <w:t>Leonardo</w:t>
      </w:r>
      <w:r w:rsidR="00B44094" w:rsidRPr="00DE79D8">
        <w:rPr>
          <w:rFonts w:ascii="Calibri" w:hAnsi="Calibri" w:cs="Calibri"/>
          <w:sz w:val="24"/>
          <w:szCs w:val="24"/>
        </w:rPr>
        <w:t xml:space="preserve"> </w:t>
      </w:r>
      <w:r w:rsidR="00942102" w:rsidRPr="00DE79D8">
        <w:rPr>
          <w:rFonts w:ascii="Calibri" w:hAnsi="Calibri" w:cs="Calibri"/>
          <w:sz w:val="24"/>
          <w:szCs w:val="24"/>
        </w:rPr>
        <w:t>fez</w:t>
      </w:r>
      <w:r w:rsidR="00CF56A3" w:rsidRPr="00DE79D8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DE79D8">
        <w:rPr>
          <w:rFonts w:ascii="Calibri" w:hAnsi="Calibri" w:cs="Calibri"/>
          <w:sz w:val="24"/>
          <w:szCs w:val="24"/>
        </w:rPr>
        <w:t xml:space="preserve"> da Reunião </w:t>
      </w:r>
      <w:r w:rsidR="001A23A3" w:rsidRPr="00DE79D8">
        <w:rPr>
          <w:rFonts w:ascii="Calibri" w:hAnsi="Calibri" w:cs="Calibri"/>
          <w:sz w:val="24"/>
          <w:szCs w:val="24"/>
        </w:rPr>
        <w:t>O</w:t>
      </w:r>
      <w:r w:rsidR="00D64403" w:rsidRPr="00DE79D8">
        <w:rPr>
          <w:rFonts w:ascii="Calibri" w:hAnsi="Calibri" w:cs="Calibri"/>
          <w:sz w:val="24"/>
          <w:szCs w:val="24"/>
        </w:rPr>
        <w:t xml:space="preserve">rdinária do dia </w:t>
      </w:r>
      <w:r w:rsidR="001A23A3" w:rsidRPr="00DE79D8">
        <w:rPr>
          <w:rFonts w:ascii="Calibri" w:hAnsi="Calibri" w:cs="Calibri"/>
          <w:sz w:val="24"/>
          <w:szCs w:val="24"/>
        </w:rPr>
        <w:t>vinte e dois</w:t>
      </w:r>
      <w:r w:rsidR="00D64403" w:rsidRPr="00DE79D8">
        <w:rPr>
          <w:rFonts w:ascii="Calibri" w:hAnsi="Calibri" w:cs="Calibri"/>
          <w:sz w:val="24"/>
          <w:szCs w:val="24"/>
        </w:rPr>
        <w:t xml:space="preserve"> </w:t>
      </w:r>
      <w:r w:rsidR="002F4157" w:rsidRPr="00DE79D8">
        <w:rPr>
          <w:rFonts w:ascii="Calibri" w:hAnsi="Calibri" w:cs="Calibri"/>
          <w:sz w:val="24"/>
          <w:szCs w:val="24"/>
        </w:rPr>
        <w:t>de março</w:t>
      </w:r>
      <w:r w:rsidR="004F0B69" w:rsidRPr="00DE79D8">
        <w:rPr>
          <w:rFonts w:ascii="Calibri" w:hAnsi="Calibri" w:cs="Calibri"/>
          <w:sz w:val="24"/>
          <w:szCs w:val="24"/>
        </w:rPr>
        <w:t xml:space="preserve"> de</w:t>
      </w:r>
      <w:r w:rsidR="00484DD0" w:rsidRPr="00DE79D8">
        <w:rPr>
          <w:rFonts w:ascii="Calibri" w:hAnsi="Calibri" w:cs="Calibri"/>
          <w:sz w:val="24"/>
          <w:szCs w:val="24"/>
        </w:rPr>
        <w:t xml:space="preserve"> 202</w:t>
      </w:r>
      <w:r w:rsidR="005640A9" w:rsidRPr="00DE79D8">
        <w:rPr>
          <w:rFonts w:ascii="Calibri" w:hAnsi="Calibri" w:cs="Calibri"/>
          <w:sz w:val="24"/>
          <w:szCs w:val="24"/>
        </w:rPr>
        <w:t>2</w:t>
      </w:r>
      <w:r w:rsidR="00FA7360" w:rsidRPr="00DE79D8">
        <w:rPr>
          <w:rFonts w:ascii="Calibri" w:hAnsi="Calibri" w:cs="Calibri"/>
          <w:sz w:val="24"/>
          <w:szCs w:val="24"/>
        </w:rPr>
        <w:t>, onde a mesma foi colocada em</w:t>
      </w:r>
      <w:r w:rsidR="00CF56A3" w:rsidRPr="00DE79D8">
        <w:rPr>
          <w:rFonts w:ascii="Calibri" w:hAnsi="Calibri" w:cs="Calibri"/>
          <w:sz w:val="24"/>
          <w:szCs w:val="24"/>
        </w:rPr>
        <w:t xml:space="preserve"> </w:t>
      </w:r>
      <w:r w:rsidR="00486464" w:rsidRPr="00DE79D8">
        <w:rPr>
          <w:rFonts w:ascii="Calibri" w:hAnsi="Calibri" w:cs="Calibri"/>
          <w:sz w:val="24"/>
          <w:szCs w:val="24"/>
        </w:rPr>
        <w:t>votação</w:t>
      </w:r>
      <w:r w:rsidR="002F4157" w:rsidRPr="00DE79D8">
        <w:rPr>
          <w:rFonts w:ascii="Calibri" w:hAnsi="Calibri" w:cs="Calibri"/>
          <w:sz w:val="24"/>
          <w:szCs w:val="24"/>
        </w:rPr>
        <w:t>,</w:t>
      </w:r>
      <w:r w:rsidR="00A31D38" w:rsidRPr="00DE79D8">
        <w:rPr>
          <w:rFonts w:ascii="Calibri" w:hAnsi="Calibri" w:cs="Calibri"/>
          <w:sz w:val="24"/>
          <w:szCs w:val="24"/>
        </w:rPr>
        <w:t xml:space="preserve"> sendo </w:t>
      </w:r>
      <w:r w:rsidR="00486464" w:rsidRPr="00DE79D8">
        <w:rPr>
          <w:rFonts w:ascii="Calibri" w:hAnsi="Calibri" w:cs="Calibri"/>
          <w:sz w:val="24"/>
          <w:szCs w:val="24"/>
        </w:rPr>
        <w:t>aprovada por todos</w:t>
      </w:r>
      <w:r w:rsidR="007F5E60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94439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O presidente comentou que a pauta da Reunião seria a votação dos Projetos de Lei de n°09/2022 que “Dispõe sobre a revisão geral anual dos profissionais do Magistério, e dá outras providências”, e o Projeto de Lei 010/2022 que “Concede reajuste aos servidores públicos do Município de Santa Bárbara do Monte Verde - MG”, porém </w:t>
      </w:r>
      <w:r w:rsidR="0016155C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o Executivo </w:t>
      </w:r>
      <w:r w:rsidR="00394439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Municipal fez a retirada dos respectivos projetos. A vereadora Lucilene esclareceu que o motivo da retirada </w:t>
      </w:r>
      <w:r w:rsidR="00E92575" w:rsidRPr="00DE79D8">
        <w:rPr>
          <w:rFonts w:ascii="Calibri" w:hAnsi="Calibri" w:cs="Calibri"/>
          <w:color w:val="000000" w:themeColor="text1"/>
          <w:sz w:val="24"/>
          <w:szCs w:val="24"/>
        </w:rPr>
        <w:t>dos Projetos foi devido ao vencimento do prazo para qualquer reajuste de servidores públicos</w:t>
      </w:r>
      <w:r w:rsidR="0016155C" w:rsidRPr="00DE79D8">
        <w:rPr>
          <w:rFonts w:ascii="Calibri" w:hAnsi="Calibri" w:cs="Calibri"/>
          <w:color w:val="000000" w:themeColor="text1"/>
          <w:sz w:val="24"/>
          <w:szCs w:val="24"/>
        </w:rPr>
        <w:t>, devido ao ano eleitoral</w:t>
      </w:r>
      <w:r w:rsidR="00E92575" w:rsidRPr="00DE79D8">
        <w:rPr>
          <w:rFonts w:ascii="Calibri" w:hAnsi="Calibri" w:cs="Calibri"/>
          <w:color w:val="000000" w:themeColor="text1"/>
          <w:sz w:val="24"/>
          <w:szCs w:val="24"/>
        </w:rPr>
        <w:t>, que deverá ser feito até 180 dias antes da eleição, com vencimento dia 0</w:t>
      </w:r>
      <w:r w:rsidR="0016155C" w:rsidRPr="00DE79D8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E92575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de abril</w:t>
      </w:r>
      <w:r w:rsidR="0016155C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de 2022. </w:t>
      </w:r>
      <w:r w:rsidR="00E92575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Considerando que o Projeto deu entrada nesta Casa no dia 6 de </w:t>
      </w:r>
      <w:r w:rsidR="0016155C" w:rsidRPr="00DE79D8">
        <w:rPr>
          <w:rFonts w:ascii="Calibri" w:hAnsi="Calibri" w:cs="Calibri"/>
          <w:color w:val="000000" w:themeColor="text1"/>
          <w:sz w:val="24"/>
          <w:szCs w:val="24"/>
        </w:rPr>
        <w:t>abril</w:t>
      </w:r>
      <w:r w:rsidR="00E92575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de 2022.</w:t>
      </w:r>
      <w:r w:rsidR="00545EAF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Ainda com a palavra a vereadora Lucilene fez a leitura de uma possível proposta de Emenda Modificativa de sua autoria, onde altera o Parágrafo Único que passa a vigorar com a seguinte redação </w:t>
      </w:r>
      <w:r w:rsidR="00545EAF" w:rsidRPr="00DE79D8">
        <w:rPr>
          <w:b/>
          <w:sz w:val="24"/>
          <w:szCs w:val="24"/>
        </w:rPr>
        <w:t xml:space="preserve">“Parágrafo Único. </w:t>
      </w:r>
      <w:r w:rsidR="00545EAF" w:rsidRPr="00DE79D8">
        <w:rPr>
          <w:sz w:val="24"/>
          <w:szCs w:val="24"/>
        </w:rPr>
        <w:t>O reajuste de que trata o caput deste artigo será sobre o salário base praticado em janeiro de 2022.”</w:t>
      </w:r>
      <w:r w:rsidR="00545EAF" w:rsidRPr="00DE79D8">
        <w:rPr>
          <w:sz w:val="24"/>
          <w:szCs w:val="24"/>
        </w:rPr>
        <w:t xml:space="preserve"> Com autorização do Presidente</w:t>
      </w:r>
      <w:r w:rsidR="00444E3E" w:rsidRPr="00DE79D8">
        <w:rPr>
          <w:sz w:val="24"/>
          <w:szCs w:val="24"/>
        </w:rPr>
        <w:t>,</w:t>
      </w:r>
      <w:r w:rsidR="00545EAF" w:rsidRPr="00DE79D8">
        <w:rPr>
          <w:sz w:val="24"/>
          <w:szCs w:val="24"/>
        </w:rPr>
        <w:t xml:space="preserve"> o Cidadão Guilherme Ávila perguntou </w:t>
      </w:r>
      <w:r w:rsidR="00444E3E" w:rsidRPr="00DE79D8">
        <w:rPr>
          <w:sz w:val="24"/>
          <w:szCs w:val="24"/>
        </w:rPr>
        <w:t xml:space="preserve">porque o Projeto de Lei 09/2022 que possuí Lei especifica foi retirado também, e </w:t>
      </w:r>
      <w:r w:rsidR="00545EAF" w:rsidRPr="00DE79D8">
        <w:rPr>
          <w:sz w:val="24"/>
          <w:szCs w:val="24"/>
        </w:rPr>
        <w:t>o motivo da demora do envio dos Projetos 09 e 010 de 2022 para esta Casa</w:t>
      </w:r>
      <w:r w:rsidR="00545EAF" w:rsidRPr="00DE79D8">
        <w:rPr>
          <w:sz w:val="24"/>
          <w:szCs w:val="24"/>
        </w:rPr>
        <w:t xml:space="preserve"> </w:t>
      </w:r>
      <w:r w:rsidR="00444E3E" w:rsidRPr="00DE79D8">
        <w:rPr>
          <w:sz w:val="24"/>
          <w:szCs w:val="24"/>
        </w:rPr>
        <w:t xml:space="preserve">considerando que havia prazo a ser votado. A vereadora Lucilene esclareceu que </w:t>
      </w:r>
      <w:r w:rsidR="00BE3465" w:rsidRPr="00DE79D8">
        <w:rPr>
          <w:sz w:val="24"/>
          <w:szCs w:val="24"/>
        </w:rPr>
        <w:t>a Prefeitura ficou de dar um retorno e que não havia nenhum representante legal da mesma durante a Reunião. O vereador Reginaldo se desculpou com os presentes pelo o ocorrido e comentou sobre sua proposta de Emenda Aditiva de n°02/2022 que concedia a revisão para correção dos vencimentos dos Profissionais do Magistério nos termos da Lei 11.738/2008 pelo percentual de 33%.</w:t>
      </w:r>
      <w:r w:rsidR="004A46E5" w:rsidRPr="00DE79D8">
        <w:rPr>
          <w:sz w:val="24"/>
          <w:szCs w:val="24"/>
        </w:rPr>
        <w:t xml:space="preserve"> O vereador </w:t>
      </w:r>
      <w:proofErr w:type="spellStart"/>
      <w:r w:rsidR="004A46E5" w:rsidRPr="00DE79D8">
        <w:rPr>
          <w:sz w:val="24"/>
          <w:szCs w:val="24"/>
        </w:rPr>
        <w:t>Maxuel</w:t>
      </w:r>
      <w:proofErr w:type="spellEnd"/>
      <w:r w:rsidR="0091283F" w:rsidRPr="00DE79D8">
        <w:rPr>
          <w:sz w:val="24"/>
          <w:szCs w:val="24"/>
        </w:rPr>
        <w:t xml:space="preserve"> e </w:t>
      </w:r>
      <w:r w:rsidR="00AC259B" w:rsidRPr="00DE79D8">
        <w:rPr>
          <w:sz w:val="24"/>
          <w:szCs w:val="24"/>
        </w:rPr>
        <w:t>Gilberto</w:t>
      </w:r>
      <w:r w:rsidR="004A46E5" w:rsidRPr="00DE79D8">
        <w:rPr>
          <w:sz w:val="24"/>
          <w:szCs w:val="24"/>
        </w:rPr>
        <w:t xml:space="preserve"> também se desculp</w:t>
      </w:r>
      <w:r w:rsidR="00AC259B" w:rsidRPr="00DE79D8">
        <w:rPr>
          <w:sz w:val="24"/>
          <w:szCs w:val="24"/>
        </w:rPr>
        <w:t>aram</w:t>
      </w:r>
      <w:r w:rsidR="004A46E5" w:rsidRPr="00DE79D8">
        <w:rPr>
          <w:sz w:val="24"/>
          <w:szCs w:val="24"/>
        </w:rPr>
        <w:t xml:space="preserve"> com os Presentes.</w:t>
      </w:r>
      <w:r w:rsidR="00AC259B" w:rsidRPr="00DE79D8">
        <w:rPr>
          <w:sz w:val="24"/>
          <w:szCs w:val="24"/>
        </w:rPr>
        <w:t xml:space="preserve"> O cidadão Francis</w:t>
      </w:r>
      <w:r w:rsidR="00DE79D8">
        <w:rPr>
          <w:sz w:val="24"/>
          <w:szCs w:val="24"/>
        </w:rPr>
        <w:t>co Luiz Duque</w:t>
      </w:r>
      <w:r w:rsidR="00AC259B" w:rsidRPr="00DE79D8">
        <w:rPr>
          <w:sz w:val="24"/>
          <w:szCs w:val="24"/>
        </w:rPr>
        <w:t xml:space="preserve"> solicitou que seja revisto o percentual de 18% no Projeto de Lei 010/2022, visto que a Lei Federal fala em 33,24%. </w:t>
      </w:r>
      <w:r w:rsidR="00046AFB" w:rsidRPr="00DE79D8">
        <w:rPr>
          <w:sz w:val="24"/>
          <w:szCs w:val="24"/>
        </w:rPr>
        <w:t xml:space="preserve">O vereador </w:t>
      </w:r>
      <w:proofErr w:type="spellStart"/>
      <w:r w:rsidR="00046AFB" w:rsidRPr="00DE79D8">
        <w:rPr>
          <w:sz w:val="24"/>
          <w:szCs w:val="24"/>
        </w:rPr>
        <w:t>Lenilson</w:t>
      </w:r>
      <w:proofErr w:type="spellEnd"/>
      <w:r w:rsidR="00046AFB" w:rsidRPr="00DE79D8">
        <w:rPr>
          <w:sz w:val="24"/>
          <w:szCs w:val="24"/>
        </w:rPr>
        <w:t xml:space="preserve"> comentou que deveria ter sido enviado antes os Projetos, e se desculpou com os funcionários que o mesmo convidou, e que se entristece com essa situação. </w:t>
      </w:r>
      <w:r w:rsidR="00240C6B" w:rsidRPr="00DE79D8">
        <w:rPr>
          <w:sz w:val="24"/>
          <w:szCs w:val="24"/>
        </w:rPr>
        <w:t xml:space="preserve">O cidadão Jonas Paiva comentou que faltou uma análise mais detalhada por parte dos vereadores e da Prefeitura, que é um erro que poderia ter sido evitado. </w:t>
      </w:r>
      <w:r w:rsidR="0091283F" w:rsidRPr="00DE79D8">
        <w:rPr>
          <w:sz w:val="24"/>
          <w:szCs w:val="24"/>
        </w:rPr>
        <w:t>O vereador Luiz Fernando se desculpou com os presentes e comentou que solicitou uma audiência pública com o Executivo e que até a presente data não havia sido atendido</w:t>
      </w:r>
      <w:r w:rsidR="004E2593" w:rsidRPr="00DE79D8">
        <w:rPr>
          <w:sz w:val="24"/>
          <w:szCs w:val="24"/>
        </w:rPr>
        <w:t>. O vereador Leonardo também se desculpou com a população presente e que faltou uma análise mais completa por parte do Jurídico da Câmara e do Executivo. O presidente esclareceu que a Prefeitura ficou de d</w:t>
      </w:r>
      <w:r w:rsidR="003F2060">
        <w:rPr>
          <w:sz w:val="24"/>
          <w:szCs w:val="24"/>
        </w:rPr>
        <w:t xml:space="preserve">ar </w:t>
      </w:r>
      <w:r w:rsidR="004E2593" w:rsidRPr="00DE79D8">
        <w:rPr>
          <w:sz w:val="24"/>
          <w:szCs w:val="24"/>
        </w:rPr>
        <w:t>um retorno na próxima quinta-feira dia</w:t>
      </w:r>
      <w:r w:rsidR="00AD7BFA" w:rsidRPr="00DE79D8">
        <w:rPr>
          <w:sz w:val="24"/>
          <w:szCs w:val="24"/>
        </w:rPr>
        <w:t xml:space="preserve">, dia 14, e que estão correndo atrás do plano de carreira para os funcionários. O cidadão Brenno questionou sobre o direito a insalubridade, visto que o mesmo entende que teria direito ao adicional e que apresentou um requerimento ao assessor Jurídico do Executivo e relata não ter sido bem atendido e que até a presente data não teve uma resposta. </w:t>
      </w:r>
      <w:r w:rsidR="000A4EE0" w:rsidRPr="00DE79D8">
        <w:rPr>
          <w:sz w:val="24"/>
          <w:szCs w:val="24"/>
        </w:rPr>
        <w:t xml:space="preserve">A vereadora Lucilene esclareceu que já existe uma cobrança por parte dos vereadores na concessão dos adicionais de insalubridade, e o Executivo respondeu que estão trabalhando na contratação de um médico do trabalho. </w:t>
      </w:r>
      <w:r w:rsidR="00610033" w:rsidRPr="00DE79D8">
        <w:rPr>
          <w:sz w:val="24"/>
          <w:szCs w:val="24"/>
        </w:rPr>
        <w:t xml:space="preserve"> </w:t>
      </w:r>
      <w:r w:rsidR="00610033" w:rsidRPr="00DE79D8">
        <w:rPr>
          <w:rFonts w:ascii="Calibri" w:hAnsi="Calibri" w:cs="Calibri"/>
          <w:b/>
          <w:color w:val="000000" w:themeColor="text1"/>
          <w:sz w:val="24"/>
          <w:szCs w:val="24"/>
        </w:rPr>
        <w:t>Na ordem do dia,</w:t>
      </w:r>
      <w:r w:rsidR="00610033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o vereador Gilberto fez a leitura de sua indicação de n°42 que solicita ao Executivo Municipal que seja revisto a carga horária dos funcionários da Escola Municipal Dr. Manoel de Carvalho Prata. O vereador </w:t>
      </w:r>
      <w:proofErr w:type="spellStart"/>
      <w:r w:rsidR="00610033" w:rsidRPr="00DE79D8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610033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fez a indicação de n°44 solicitando ao Executivo Municipal para que seja colocado um poste de iluminação pública na Rua Ana Augusta Martins.</w:t>
      </w:r>
      <w:r w:rsidR="00C61144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O cidadão </w:t>
      </w:r>
      <w:proofErr w:type="spellStart"/>
      <w:r w:rsidR="00C61144" w:rsidRPr="00DE79D8">
        <w:rPr>
          <w:rFonts w:ascii="Calibri" w:hAnsi="Calibri" w:cs="Calibri"/>
          <w:color w:val="000000" w:themeColor="text1"/>
          <w:sz w:val="24"/>
          <w:szCs w:val="24"/>
        </w:rPr>
        <w:t>Chayder</w:t>
      </w:r>
      <w:proofErr w:type="spellEnd"/>
      <w:r w:rsidR="00C61144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Costa Ferreira fez </w:t>
      </w:r>
      <w:r w:rsidR="00BA3242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61144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uso da palavra</w:t>
      </w:r>
      <w:r w:rsidR="00BA3242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C61144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de </w:t>
      </w:r>
      <w:r w:rsidR="00BA3242">
        <w:rPr>
          <w:rFonts w:ascii="Calibri" w:hAnsi="Calibri" w:cs="Calibri"/>
          <w:color w:val="000000" w:themeColor="text1"/>
          <w:sz w:val="24"/>
          <w:szCs w:val="24"/>
        </w:rPr>
        <w:t xml:space="preserve">acordo com o Requerimento </w:t>
      </w:r>
      <w:r w:rsidR="00C61144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n° 010/2022 sobre o aumento do salário dos funcionários públicos. O cidadão Maurício Mateus do Santos Souza fez o </w:t>
      </w:r>
      <w:r w:rsidR="00BA3242">
        <w:rPr>
          <w:rFonts w:ascii="Calibri" w:hAnsi="Calibri" w:cs="Calibri"/>
          <w:color w:val="000000" w:themeColor="text1"/>
          <w:sz w:val="24"/>
          <w:szCs w:val="24"/>
        </w:rPr>
        <w:t xml:space="preserve">uso da palavra, de acordo com o </w:t>
      </w:r>
      <w:r w:rsidR="00C61144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requerimento de n°11/2022 sobre o aumento do salário dos funcionários </w:t>
      </w:r>
      <w:r w:rsidR="00C61144" w:rsidRPr="00DE79D8">
        <w:rPr>
          <w:rFonts w:ascii="Calibri" w:hAnsi="Calibri" w:cs="Calibri"/>
          <w:color w:val="000000" w:themeColor="text1"/>
          <w:sz w:val="24"/>
          <w:szCs w:val="24"/>
        </w:rPr>
        <w:lastRenderedPageBreak/>
        <w:t>municipais e a carga horária dos mesmos. O secretário de Segurança Pública, Jonas Mello de Paiva fez o</w:t>
      </w:r>
      <w:r w:rsidR="00BA3242">
        <w:rPr>
          <w:rFonts w:ascii="Calibri" w:hAnsi="Calibri" w:cs="Calibri"/>
          <w:color w:val="000000" w:themeColor="text1"/>
          <w:sz w:val="24"/>
          <w:szCs w:val="24"/>
        </w:rPr>
        <w:t xml:space="preserve"> uso da palavra, de acordo com o</w:t>
      </w:r>
      <w:r w:rsidR="00C61144" w:rsidRPr="00DE79D8">
        <w:rPr>
          <w:rFonts w:ascii="Calibri" w:hAnsi="Calibri" w:cs="Calibri"/>
          <w:color w:val="000000" w:themeColor="text1"/>
          <w:sz w:val="24"/>
          <w:szCs w:val="24"/>
        </w:rPr>
        <w:t xml:space="preserve"> requerimento de número 12/2022 para falar sobre a situação do n°190.</w:t>
      </w:r>
      <w:r w:rsidR="006A7D4C" w:rsidRPr="00DE79D8">
        <w:rPr>
          <w:b/>
          <w:sz w:val="24"/>
          <w:szCs w:val="24"/>
        </w:rPr>
        <w:t xml:space="preserve"> </w:t>
      </w:r>
      <w:r w:rsidR="00C918EF" w:rsidRPr="00DE79D8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 w:rsidRPr="00DE79D8">
        <w:rPr>
          <w:rFonts w:cs="Arial"/>
          <w:color w:val="000000" w:themeColor="text1"/>
          <w:sz w:val="24"/>
          <w:szCs w:val="24"/>
        </w:rPr>
        <w:t>a presente</w:t>
      </w:r>
      <w:r w:rsidR="00C918EF" w:rsidRPr="00DE79D8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DE79D8">
        <w:rPr>
          <w:rFonts w:cs="Arial"/>
          <w:color w:val="000000" w:themeColor="text1"/>
          <w:sz w:val="24"/>
          <w:szCs w:val="24"/>
        </w:rPr>
        <w:t>.</w:t>
      </w:r>
    </w:p>
    <w:p w14:paraId="47C7AC82" w14:textId="77777777" w:rsidR="006A7AEE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14:paraId="5231E166" w14:textId="61D81A23" w:rsidR="00970E33" w:rsidRPr="0094455B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EE494" wp14:editId="5AA75E43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9D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EA0EEA7" w14:textId="604C1EAC" w:rsidR="006A7AEE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3D40A" wp14:editId="1798E9C0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2FD5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5EF06C62" w14:textId="026F03D6" w:rsidR="006A7AEE" w:rsidRPr="006A7AEE" w:rsidRDefault="006867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A480B" wp14:editId="419EC16B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0837F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487AE523" w14:textId="77777777" w:rsidR="006A7AEE" w:rsidRPr="006A7AEE" w:rsidRDefault="006A7AEE" w:rsidP="00B176D5">
      <w:pPr>
        <w:jc w:val="both"/>
        <w:rPr>
          <w:sz w:val="24"/>
          <w:szCs w:val="24"/>
        </w:rPr>
      </w:pPr>
    </w:p>
    <w:p w14:paraId="2DB53B05" w14:textId="73FD97A3" w:rsidR="006A7AEE" w:rsidRDefault="006867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A19D" wp14:editId="101E4304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73D18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</w:p>
    <w:p w14:paraId="1CA5F759" w14:textId="5F6FB624" w:rsidR="006A7AEE" w:rsidRPr="006A7AEE" w:rsidRDefault="00686724" w:rsidP="00B176D5">
      <w:pPr>
        <w:tabs>
          <w:tab w:val="left" w:pos="9375"/>
        </w:tabs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6F927" wp14:editId="74E71078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0" t="0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055E6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0FD0C" wp14:editId="5791FC2C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AABD3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891D1" wp14:editId="435DE598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EC55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3485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411F"/>
    <w:rsid w:val="00064E91"/>
    <w:rsid w:val="00074690"/>
    <w:rsid w:val="000753F4"/>
    <w:rsid w:val="00075BBB"/>
    <w:rsid w:val="00080160"/>
    <w:rsid w:val="00080902"/>
    <w:rsid w:val="00083A73"/>
    <w:rsid w:val="000858E2"/>
    <w:rsid w:val="000913B0"/>
    <w:rsid w:val="00094A06"/>
    <w:rsid w:val="00094D81"/>
    <w:rsid w:val="00094E30"/>
    <w:rsid w:val="0009539C"/>
    <w:rsid w:val="000A1FB2"/>
    <w:rsid w:val="000A2582"/>
    <w:rsid w:val="000A49A2"/>
    <w:rsid w:val="000A4EE0"/>
    <w:rsid w:val="000B1F81"/>
    <w:rsid w:val="000B243B"/>
    <w:rsid w:val="000B2B46"/>
    <w:rsid w:val="000B48B0"/>
    <w:rsid w:val="000B4EAA"/>
    <w:rsid w:val="000B7453"/>
    <w:rsid w:val="000C017E"/>
    <w:rsid w:val="000C6B8F"/>
    <w:rsid w:val="000D24DD"/>
    <w:rsid w:val="000D3411"/>
    <w:rsid w:val="000D6645"/>
    <w:rsid w:val="000D6B66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6D4C"/>
    <w:rsid w:val="001B27B6"/>
    <w:rsid w:val="001B3BFC"/>
    <w:rsid w:val="001B427A"/>
    <w:rsid w:val="001C1F40"/>
    <w:rsid w:val="001D3C93"/>
    <w:rsid w:val="001D61C0"/>
    <w:rsid w:val="001D6FE0"/>
    <w:rsid w:val="001E0CDA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4446"/>
    <w:rsid w:val="002A56AD"/>
    <w:rsid w:val="002A5E08"/>
    <w:rsid w:val="002B23B1"/>
    <w:rsid w:val="002B559B"/>
    <w:rsid w:val="002B723F"/>
    <w:rsid w:val="002C555C"/>
    <w:rsid w:val="002D3FD0"/>
    <w:rsid w:val="002D4A56"/>
    <w:rsid w:val="002E3999"/>
    <w:rsid w:val="002E5127"/>
    <w:rsid w:val="002F151F"/>
    <w:rsid w:val="002F4157"/>
    <w:rsid w:val="002F501C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EC1"/>
    <w:rsid w:val="00335100"/>
    <w:rsid w:val="00335469"/>
    <w:rsid w:val="00340183"/>
    <w:rsid w:val="00343407"/>
    <w:rsid w:val="00343FED"/>
    <w:rsid w:val="00352FB3"/>
    <w:rsid w:val="003603AF"/>
    <w:rsid w:val="003709A7"/>
    <w:rsid w:val="00371B7F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5320"/>
    <w:rsid w:val="003B77AB"/>
    <w:rsid w:val="003C02DD"/>
    <w:rsid w:val="003C1609"/>
    <w:rsid w:val="003C3DCE"/>
    <w:rsid w:val="003C48ED"/>
    <w:rsid w:val="003D5016"/>
    <w:rsid w:val="003E0BA4"/>
    <w:rsid w:val="003E0FA3"/>
    <w:rsid w:val="003E240F"/>
    <w:rsid w:val="003E305F"/>
    <w:rsid w:val="003E3296"/>
    <w:rsid w:val="003E545D"/>
    <w:rsid w:val="003F0D27"/>
    <w:rsid w:val="003F2060"/>
    <w:rsid w:val="003F2CCD"/>
    <w:rsid w:val="003F3B00"/>
    <w:rsid w:val="00400092"/>
    <w:rsid w:val="004074E3"/>
    <w:rsid w:val="00412070"/>
    <w:rsid w:val="00412DED"/>
    <w:rsid w:val="004176B3"/>
    <w:rsid w:val="00420757"/>
    <w:rsid w:val="004248BF"/>
    <w:rsid w:val="00433E74"/>
    <w:rsid w:val="00434F50"/>
    <w:rsid w:val="0043523C"/>
    <w:rsid w:val="00435C1F"/>
    <w:rsid w:val="004368FA"/>
    <w:rsid w:val="00444E3E"/>
    <w:rsid w:val="00445BB9"/>
    <w:rsid w:val="00445D8A"/>
    <w:rsid w:val="00447D96"/>
    <w:rsid w:val="00450244"/>
    <w:rsid w:val="0045497D"/>
    <w:rsid w:val="004555AC"/>
    <w:rsid w:val="00464FB5"/>
    <w:rsid w:val="00465B65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A0317"/>
    <w:rsid w:val="004A0882"/>
    <w:rsid w:val="004A3B0F"/>
    <w:rsid w:val="004A46E5"/>
    <w:rsid w:val="004A64AB"/>
    <w:rsid w:val="004B331C"/>
    <w:rsid w:val="004C3510"/>
    <w:rsid w:val="004C551C"/>
    <w:rsid w:val="004C605A"/>
    <w:rsid w:val="004D63B5"/>
    <w:rsid w:val="004D6C28"/>
    <w:rsid w:val="004E17EC"/>
    <w:rsid w:val="004E2593"/>
    <w:rsid w:val="004E4817"/>
    <w:rsid w:val="004E4872"/>
    <w:rsid w:val="004F0638"/>
    <w:rsid w:val="004F0B69"/>
    <w:rsid w:val="004F2AB2"/>
    <w:rsid w:val="00507BF9"/>
    <w:rsid w:val="00510697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F72"/>
    <w:rsid w:val="005755AD"/>
    <w:rsid w:val="00576DC5"/>
    <w:rsid w:val="00580367"/>
    <w:rsid w:val="005812C4"/>
    <w:rsid w:val="00584251"/>
    <w:rsid w:val="00590217"/>
    <w:rsid w:val="005910B9"/>
    <w:rsid w:val="005920F7"/>
    <w:rsid w:val="005A12F0"/>
    <w:rsid w:val="005A2266"/>
    <w:rsid w:val="005A2B5B"/>
    <w:rsid w:val="005B705E"/>
    <w:rsid w:val="005C0287"/>
    <w:rsid w:val="005D2762"/>
    <w:rsid w:val="005D732B"/>
    <w:rsid w:val="005E054A"/>
    <w:rsid w:val="005E3453"/>
    <w:rsid w:val="005E62DE"/>
    <w:rsid w:val="005E7F06"/>
    <w:rsid w:val="005F21B3"/>
    <w:rsid w:val="005F3A9A"/>
    <w:rsid w:val="00601382"/>
    <w:rsid w:val="00602061"/>
    <w:rsid w:val="00606415"/>
    <w:rsid w:val="0060702F"/>
    <w:rsid w:val="00607B62"/>
    <w:rsid w:val="00607C78"/>
    <w:rsid w:val="00610033"/>
    <w:rsid w:val="00615BD4"/>
    <w:rsid w:val="006202F9"/>
    <w:rsid w:val="00620F17"/>
    <w:rsid w:val="00621D5E"/>
    <w:rsid w:val="00623367"/>
    <w:rsid w:val="00624515"/>
    <w:rsid w:val="006271C5"/>
    <w:rsid w:val="00627AA5"/>
    <w:rsid w:val="00634F0A"/>
    <w:rsid w:val="00635D62"/>
    <w:rsid w:val="00642169"/>
    <w:rsid w:val="00644D0B"/>
    <w:rsid w:val="006609B3"/>
    <w:rsid w:val="00663532"/>
    <w:rsid w:val="0066549B"/>
    <w:rsid w:val="00665D82"/>
    <w:rsid w:val="00665F2F"/>
    <w:rsid w:val="0067668C"/>
    <w:rsid w:val="0067669D"/>
    <w:rsid w:val="00676893"/>
    <w:rsid w:val="00686724"/>
    <w:rsid w:val="00692F24"/>
    <w:rsid w:val="00692FC5"/>
    <w:rsid w:val="00695A67"/>
    <w:rsid w:val="0069713E"/>
    <w:rsid w:val="006A3DE0"/>
    <w:rsid w:val="006A701C"/>
    <w:rsid w:val="006A7AEE"/>
    <w:rsid w:val="006A7D4C"/>
    <w:rsid w:val="006B5621"/>
    <w:rsid w:val="006B5CF9"/>
    <w:rsid w:val="006B65B5"/>
    <w:rsid w:val="006B74A1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6F54E2"/>
    <w:rsid w:val="00700FF5"/>
    <w:rsid w:val="00705EFC"/>
    <w:rsid w:val="007123C5"/>
    <w:rsid w:val="00712767"/>
    <w:rsid w:val="00714437"/>
    <w:rsid w:val="00721F7B"/>
    <w:rsid w:val="0072284E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1127"/>
    <w:rsid w:val="00794FC6"/>
    <w:rsid w:val="00797CAA"/>
    <w:rsid w:val="007A15D9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5606B"/>
    <w:rsid w:val="00863972"/>
    <w:rsid w:val="00864577"/>
    <w:rsid w:val="00867CBA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C71E4"/>
    <w:rsid w:val="008D644B"/>
    <w:rsid w:val="008E112B"/>
    <w:rsid w:val="008E5A07"/>
    <w:rsid w:val="008E5DDE"/>
    <w:rsid w:val="008E6594"/>
    <w:rsid w:val="008F1B60"/>
    <w:rsid w:val="008F4027"/>
    <w:rsid w:val="008F4261"/>
    <w:rsid w:val="008F450D"/>
    <w:rsid w:val="008F7B73"/>
    <w:rsid w:val="00901255"/>
    <w:rsid w:val="0091006C"/>
    <w:rsid w:val="0091073C"/>
    <w:rsid w:val="0091283F"/>
    <w:rsid w:val="00912B69"/>
    <w:rsid w:val="0091438E"/>
    <w:rsid w:val="00915039"/>
    <w:rsid w:val="0091571B"/>
    <w:rsid w:val="00917CD5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3E0"/>
    <w:rsid w:val="0098250E"/>
    <w:rsid w:val="00986AFB"/>
    <w:rsid w:val="009922A6"/>
    <w:rsid w:val="00992486"/>
    <w:rsid w:val="00997394"/>
    <w:rsid w:val="009A054C"/>
    <w:rsid w:val="009A13BB"/>
    <w:rsid w:val="009A2CD4"/>
    <w:rsid w:val="009A6C3E"/>
    <w:rsid w:val="009B3534"/>
    <w:rsid w:val="009B6A56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E6A80"/>
    <w:rsid w:val="009E7378"/>
    <w:rsid w:val="009F0220"/>
    <w:rsid w:val="00A001D0"/>
    <w:rsid w:val="00A033ED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60642"/>
    <w:rsid w:val="00A66707"/>
    <w:rsid w:val="00A75348"/>
    <w:rsid w:val="00A802FA"/>
    <w:rsid w:val="00A818C5"/>
    <w:rsid w:val="00AA1916"/>
    <w:rsid w:val="00AA4FA1"/>
    <w:rsid w:val="00AB4AC2"/>
    <w:rsid w:val="00AB4AD0"/>
    <w:rsid w:val="00AC259B"/>
    <w:rsid w:val="00AC301F"/>
    <w:rsid w:val="00AC3B5F"/>
    <w:rsid w:val="00AD0421"/>
    <w:rsid w:val="00AD568D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77DC"/>
    <w:rsid w:val="00BA3242"/>
    <w:rsid w:val="00BA5AC9"/>
    <w:rsid w:val="00BA74E1"/>
    <w:rsid w:val="00BB03DF"/>
    <w:rsid w:val="00BC2A51"/>
    <w:rsid w:val="00BC4083"/>
    <w:rsid w:val="00BC7515"/>
    <w:rsid w:val="00BD1BC0"/>
    <w:rsid w:val="00BD629D"/>
    <w:rsid w:val="00BD729F"/>
    <w:rsid w:val="00BE3465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61144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4403"/>
    <w:rsid w:val="00D65D54"/>
    <w:rsid w:val="00D66329"/>
    <w:rsid w:val="00D7227C"/>
    <w:rsid w:val="00D743C1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DE2"/>
    <w:rsid w:val="00DD1F68"/>
    <w:rsid w:val="00DD234A"/>
    <w:rsid w:val="00DD5FFE"/>
    <w:rsid w:val="00DE27F2"/>
    <w:rsid w:val="00DE79D8"/>
    <w:rsid w:val="00DF05AE"/>
    <w:rsid w:val="00DF7A91"/>
    <w:rsid w:val="00E03F05"/>
    <w:rsid w:val="00E03F56"/>
    <w:rsid w:val="00E0460F"/>
    <w:rsid w:val="00E10435"/>
    <w:rsid w:val="00E10469"/>
    <w:rsid w:val="00E10BAB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41BE1"/>
    <w:rsid w:val="00E42965"/>
    <w:rsid w:val="00E528A6"/>
    <w:rsid w:val="00E546BE"/>
    <w:rsid w:val="00E54A59"/>
    <w:rsid w:val="00E56D09"/>
    <w:rsid w:val="00E63CFD"/>
    <w:rsid w:val="00E658C2"/>
    <w:rsid w:val="00E70539"/>
    <w:rsid w:val="00E7237D"/>
    <w:rsid w:val="00E72809"/>
    <w:rsid w:val="00E81626"/>
    <w:rsid w:val="00E85745"/>
    <w:rsid w:val="00E87CFD"/>
    <w:rsid w:val="00E92575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4CB7"/>
    <w:rsid w:val="00F5571C"/>
    <w:rsid w:val="00F61AA0"/>
    <w:rsid w:val="00F61EB4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1D2B"/>
  <w15:docId w15:val="{6E57ADE1-83B7-4065-918D-DB7682FD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Municipal</cp:lastModifiedBy>
  <cp:revision>9</cp:revision>
  <cp:lastPrinted>2022-04-20T15:15:00Z</cp:lastPrinted>
  <dcterms:created xsi:type="dcterms:W3CDTF">2022-04-20T13:06:00Z</dcterms:created>
  <dcterms:modified xsi:type="dcterms:W3CDTF">2022-04-20T15:23:00Z</dcterms:modified>
</cp:coreProperties>
</file>